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E3092" w14:textId="77777777" w:rsidR="00D14270" w:rsidRPr="00D14270" w:rsidRDefault="00F257A3" w:rsidP="00D14270">
      <w:pPr>
        <w:spacing w:after="160" w:line="288" w:lineRule="auto"/>
        <w:jc w:val="center"/>
        <w:rPr>
          <w:rFonts w:ascii="Times New Roman" w:eastAsia="Times New Roman" w:hAnsi="Times New Roman" w:cs="Times New Roman"/>
          <w:b/>
          <w:iCs/>
          <w:sz w:val="32"/>
          <w:szCs w:val="36"/>
        </w:rPr>
      </w:pPr>
      <w:r w:rsidRPr="00D14270">
        <w:rPr>
          <w:rFonts w:ascii="Times New Roman" w:eastAsia="Times New Roman" w:hAnsi="Times New Roman" w:cs="Times New Roman"/>
          <w:b/>
          <w:iCs/>
          <w:sz w:val="32"/>
          <w:szCs w:val="36"/>
        </w:rPr>
        <w:t>Những Lời Khai Thị Trí Huệ Trong Kinh Kim Cang</w:t>
      </w:r>
    </w:p>
    <w:p w14:paraId="184EF1DC" w14:textId="1B68CA1B" w:rsidR="00F257A3" w:rsidRPr="00D14270" w:rsidRDefault="00F257A3" w:rsidP="00D14270">
      <w:pPr>
        <w:spacing w:after="0" w:line="288" w:lineRule="auto"/>
        <w:jc w:val="both"/>
        <w:rPr>
          <w:rFonts w:ascii="Times New Roman" w:eastAsia="Times New Roman" w:hAnsi="Times New Roman" w:cs="Times New Roman"/>
          <w:iCs/>
          <w:sz w:val="28"/>
          <w:szCs w:val="28"/>
        </w:rPr>
      </w:pPr>
      <w:r w:rsidRPr="00D14270">
        <w:rPr>
          <w:rFonts w:ascii="Times New Roman" w:eastAsia="Times New Roman" w:hAnsi="Times New Roman" w:cs="Times New Roman"/>
          <w:b/>
          <w:iCs/>
          <w:sz w:val="28"/>
          <w:szCs w:val="28"/>
        </w:rPr>
        <w:t>Chủ Đề 22:</w:t>
      </w:r>
      <w:r w:rsidRPr="00D14270">
        <w:rPr>
          <w:rFonts w:ascii="Times New Roman" w:eastAsia="Times New Roman" w:hAnsi="Times New Roman" w:cs="Times New Roman"/>
          <w:iCs/>
          <w:sz w:val="28"/>
          <w:szCs w:val="28"/>
        </w:rPr>
        <w:t xml:space="preserve"> </w:t>
      </w:r>
      <w:r w:rsidRPr="00D14270">
        <w:rPr>
          <w:rFonts w:ascii="Times New Roman" w:eastAsia="Times New Roman" w:hAnsi="Times New Roman" w:cs="Times New Roman"/>
          <w:b/>
          <w:bCs/>
          <w:sz w:val="28"/>
          <w:szCs w:val="28"/>
        </w:rPr>
        <w:t>Bất Thủ Ư Tướng, Như Như Bất Động</w:t>
      </w:r>
    </w:p>
    <w:p w14:paraId="38BF9133" w14:textId="2586000A" w:rsidR="00FC50BA" w:rsidRDefault="00FC50BA" w:rsidP="00FC50BA">
      <w:pPr>
        <w:spacing w:after="0" w:line="288" w:lineRule="auto"/>
        <w:rPr>
          <w:rFonts w:ascii="Times New Roman" w:eastAsia="Times New Roman" w:hAnsi="Times New Roman" w:cs="Times New Roman"/>
          <w:b/>
          <w:bCs/>
          <w:sz w:val="28"/>
          <w:szCs w:val="28"/>
        </w:rPr>
      </w:pPr>
      <w:r w:rsidRPr="00FC50BA">
        <w:rPr>
          <w:rFonts w:ascii="Times New Roman" w:eastAsia="Times New Roman" w:hAnsi="Times New Roman" w:cs="Times New Roman"/>
          <w:b/>
          <w:bCs/>
          <w:sz w:val="28"/>
          <w:szCs w:val="28"/>
        </w:rPr>
        <w:t>Chủ giảng:</w:t>
      </w:r>
      <w:r w:rsidRPr="00FC50BA">
        <w:rPr>
          <w:rFonts w:ascii="Times New Roman" w:eastAsia="Times New Roman" w:hAnsi="Times New Roman" w:cs="Times New Roman"/>
          <w:bCs/>
          <w:sz w:val="28"/>
          <w:szCs w:val="28"/>
        </w:rPr>
        <w:t xml:space="preserve"> Pháp sư Tịnh Không</w:t>
      </w:r>
    </w:p>
    <w:p w14:paraId="27A13866" w14:textId="6018F6C3" w:rsidR="00F257A3" w:rsidRPr="00D14270" w:rsidRDefault="00F257A3" w:rsidP="00D14270">
      <w:pPr>
        <w:spacing w:after="0" w:line="288" w:lineRule="auto"/>
        <w:jc w:val="both"/>
        <w:rPr>
          <w:rFonts w:ascii="Times New Roman" w:eastAsia="Times New Roman" w:hAnsi="Times New Roman" w:cs="Times New Roman"/>
          <w:sz w:val="28"/>
          <w:szCs w:val="28"/>
        </w:rPr>
      </w:pPr>
      <w:r w:rsidRPr="00D14270">
        <w:rPr>
          <w:rFonts w:ascii="Times New Roman" w:eastAsia="Times New Roman" w:hAnsi="Times New Roman" w:cs="Times New Roman"/>
          <w:b/>
          <w:bCs/>
          <w:sz w:val="28"/>
          <w:szCs w:val="28"/>
        </w:rPr>
        <w:t>Thời gian:</w:t>
      </w:r>
      <w:r w:rsidRPr="00D14270">
        <w:rPr>
          <w:rFonts w:ascii="Times New Roman" w:eastAsia="Times New Roman" w:hAnsi="Times New Roman" w:cs="Times New Roman"/>
          <w:sz w:val="28"/>
          <w:szCs w:val="28"/>
        </w:rPr>
        <w:t xml:space="preserve"> Tháng 05 năm 1995</w:t>
      </w:r>
    </w:p>
    <w:p w14:paraId="6EFD72B9" w14:textId="77777777" w:rsidR="00F257A3" w:rsidRPr="00D14270" w:rsidRDefault="00F257A3" w:rsidP="00D14270">
      <w:pPr>
        <w:spacing w:after="0" w:line="288" w:lineRule="auto"/>
        <w:jc w:val="both"/>
        <w:rPr>
          <w:rFonts w:ascii="Times New Roman" w:eastAsia="Times New Roman" w:hAnsi="Times New Roman" w:cs="Times New Roman"/>
          <w:sz w:val="28"/>
          <w:szCs w:val="28"/>
        </w:rPr>
      </w:pPr>
      <w:r w:rsidRPr="00D14270">
        <w:rPr>
          <w:rFonts w:ascii="Times New Roman" w:eastAsia="Times New Roman" w:hAnsi="Times New Roman" w:cs="Times New Roman"/>
          <w:b/>
          <w:bCs/>
          <w:sz w:val="28"/>
          <w:szCs w:val="28"/>
        </w:rPr>
        <w:t>Địa điểm:</w:t>
      </w:r>
      <w:r w:rsidRPr="00D14270">
        <w:rPr>
          <w:rFonts w:ascii="Times New Roman" w:eastAsia="Times New Roman" w:hAnsi="Times New Roman" w:cs="Times New Roman"/>
          <w:sz w:val="28"/>
          <w:szCs w:val="28"/>
        </w:rPr>
        <w:t xml:space="preserve"> Cư Sĩ Lâm Phật Giáo Singapore</w:t>
      </w:r>
    </w:p>
    <w:p w14:paraId="0C2722F7" w14:textId="77777777" w:rsidR="00F257A3" w:rsidRPr="00D14270" w:rsidRDefault="00F257A3" w:rsidP="00D14270">
      <w:pPr>
        <w:spacing w:after="0" w:line="288" w:lineRule="auto"/>
        <w:jc w:val="both"/>
        <w:rPr>
          <w:rFonts w:ascii="Times New Roman" w:eastAsia="Times New Roman" w:hAnsi="Times New Roman" w:cs="Times New Roman"/>
          <w:sz w:val="28"/>
          <w:szCs w:val="28"/>
        </w:rPr>
      </w:pPr>
      <w:r w:rsidRPr="00D14270">
        <w:rPr>
          <w:rFonts w:ascii="Times New Roman" w:eastAsia="Times New Roman" w:hAnsi="Times New Roman" w:cs="Times New Roman"/>
          <w:b/>
          <w:bCs/>
          <w:sz w:val="28"/>
          <w:szCs w:val="28"/>
        </w:rPr>
        <w:t>Trích lục từ:</w:t>
      </w:r>
      <w:r w:rsidRPr="00D14270">
        <w:rPr>
          <w:rFonts w:ascii="Times New Roman" w:eastAsia="Times New Roman" w:hAnsi="Times New Roman" w:cs="Times New Roman"/>
          <w:sz w:val="28"/>
          <w:szCs w:val="28"/>
        </w:rPr>
        <w:t xml:space="preserve"> Báo cáo nghiên cứu Kim Cang Bát Nhã (Tập 002)</w:t>
      </w:r>
    </w:p>
    <w:p w14:paraId="547505AB" w14:textId="77777777" w:rsidR="00F257A3" w:rsidRPr="00D14270" w:rsidRDefault="00F257A3" w:rsidP="00D14270">
      <w:pPr>
        <w:spacing w:after="0" w:line="288" w:lineRule="auto"/>
        <w:jc w:val="both"/>
        <w:rPr>
          <w:rFonts w:ascii="Times New Roman" w:eastAsia="Times New Roman" w:hAnsi="Times New Roman" w:cs="Times New Roman"/>
          <w:sz w:val="28"/>
          <w:szCs w:val="28"/>
        </w:rPr>
      </w:pPr>
      <w:r w:rsidRPr="00D14270">
        <w:rPr>
          <w:rFonts w:ascii="Times New Roman" w:eastAsia="Times New Roman" w:hAnsi="Times New Roman" w:cs="Times New Roman"/>
          <w:b/>
          <w:sz w:val="28"/>
          <w:szCs w:val="28"/>
        </w:rPr>
        <w:t>Chuyển ngữ:</w:t>
      </w:r>
      <w:r w:rsidRPr="00D14270">
        <w:rPr>
          <w:rFonts w:ascii="Times New Roman" w:eastAsia="Times New Roman" w:hAnsi="Times New Roman" w:cs="Times New Roman"/>
          <w:sz w:val="28"/>
          <w:szCs w:val="28"/>
        </w:rPr>
        <w:t xml:space="preserve"> Tịch Minh</w:t>
      </w:r>
    </w:p>
    <w:p w14:paraId="286743D8" w14:textId="5DA4B378" w:rsidR="00225906" w:rsidRPr="00D14270" w:rsidRDefault="00D14270" w:rsidP="00CF29F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CA27D54" w14:textId="12D71645" w:rsidR="00225906" w:rsidRPr="00D14270" w:rsidRDefault="00D14270" w:rsidP="00D14270">
      <w:pPr>
        <w:spacing w:after="160" w:line="288" w:lineRule="auto"/>
        <w:ind w:firstLine="540"/>
        <w:jc w:val="both"/>
        <w:rPr>
          <w:rFonts w:ascii="Times New Roman" w:eastAsia="Times New Roman" w:hAnsi="Times New Roman" w:cs="Times New Roman"/>
          <w:b/>
          <w:sz w:val="28"/>
          <w:szCs w:val="28"/>
        </w:rPr>
      </w:pPr>
      <w:r w:rsidRPr="00D14270">
        <w:rPr>
          <w:rFonts w:ascii="Times New Roman" w:eastAsia="DFKai-SB" w:hAnsi="Times New Roman" w:cs="Times New Roman"/>
          <w:b/>
          <w:bCs/>
          <w:sz w:val="28"/>
          <w:szCs w:val="28"/>
        </w:rPr>
        <w:t>【</w:t>
      </w:r>
      <w:r w:rsidR="00225906" w:rsidRPr="00D14270">
        <w:rPr>
          <w:rFonts w:ascii="Times New Roman" w:eastAsia="Times New Roman" w:hAnsi="Times New Roman" w:cs="Times New Roman"/>
          <w:b/>
          <w:bCs/>
          <w:sz w:val="28"/>
          <w:szCs w:val="28"/>
        </w:rPr>
        <w:t>Bất thủ ư tướng, như như bất động</w:t>
      </w:r>
      <w:r w:rsidRPr="00D14270">
        <w:rPr>
          <w:rFonts w:ascii="Times New Roman" w:eastAsia="PMingLiU" w:hAnsi="Times New Roman" w:cs="Times New Roman" w:hint="eastAsia"/>
          <w:b/>
          <w:bCs/>
          <w:sz w:val="28"/>
          <w:szCs w:val="28"/>
        </w:rPr>
        <w:t>】</w:t>
      </w:r>
    </w:p>
    <w:p w14:paraId="20AEBA69" w14:textId="77777777" w:rsidR="00225906" w:rsidRPr="00D14270" w:rsidRDefault="00225906" w:rsidP="00D14270">
      <w:pPr>
        <w:spacing w:after="160" w:line="288" w:lineRule="auto"/>
        <w:ind w:firstLine="540"/>
        <w:jc w:val="both"/>
        <w:rPr>
          <w:rFonts w:ascii="Times New Roman" w:eastAsia="Times New Roman" w:hAnsi="Times New Roman" w:cs="Times New Roman"/>
          <w:sz w:val="28"/>
          <w:szCs w:val="28"/>
        </w:rPr>
      </w:pPr>
      <w:r w:rsidRPr="00D14270">
        <w:rPr>
          <w:rFonts w:ascii="Times New Roman" w:eastAsia="Times New Roman" w:hAnsi="Times New Roman" w:cs="Times New Roman"/>
          <w:sz w:val="28"/>
          <w:szCs w:val="28"/>
        </w:rPr>
        <w:t>Người tại gia tu hành muốn đạt được thành tựu, nói một cách thành thật, vẫn</w:t>
      </w:r>
      <w:r w:rsidR="004C3DBD" w:rsidRPr="00D14270">
        <w:rPr>
          <w:rFonts w:ascii="Times New Roman" w:eastAsia="Times New Roman" w:hAnsi="Times New Roman" w:cs="Times New Roman"/>
          <w:sz w:val="28"/>
          <w:szCs w:val="28"/>
        </w:rPr>
        <w:t xml:space="preserve"> là phải dựa vào hai câu này</w:t>
      </w:r>
      <w:r w:rsidRPr="00D14270">
        <w:rPr>
          <w:rFonts w:ascii="Times New Roman" w:eastAsia="Times New Roman" w:hAnsi="Times New Roman" w:cs="Times New Roman"/>
          <w:sz w:val="28"/>
          <w:szCs w:val="28"/>
        </w:rPr>
        <w:t>.</w:t>
      </w:r>
    </w:p>
    <w:p w14:paraId="6A321F24" w14:textId="44460F9A" w:rsidR="00225906" w:rsidRPr="00D14270" w:rsidRDefault="00225906" w:rsidP="00D14270">
      <w:pPr>
        <w:spacing w:after="160" w:line="288" w:lineRule="auto"/>
        <w:ind w:firstLine="540"/>
        <w:jc w:val="both"/>
        <w:rPr>
          <w:rFonts w:ascii="Times New Roman" w:eastAsia="Times New Roman" w:hAnsi="Times New Roman" w:cs="Times New Roman"/>
          <w:sz w:val="28"/>
          <w:szCs w:val="28"/>
        </w:rPr>
      </w:pPr>
      <w:r w:rsidRPr="00D14270">
        <w:rPr>
          <w:rFonts w:ascii="Times New Roman" w:eastAsia="Times New Roman" w:hAnsi="Times New Roman" w:cs="Times New Roman"/>
          <w:sz w:val="28"/>
          <w:szCs w:val="28"/>
        </w:rPr>
        <w:t xml:space="preserve">Người tại gia giàu có thì rất nhiều. Nếu quý vị xem trong </w:t>
      </w:r>
      <w:r w:rsidR="00EE61E9" w:rsidRPr="00D14270">
        <w:rPr>
          <w:rFonts w:ascii="Times New Roman" w:eastAsia="Times New Roman" w:hAnsi="Times New Roman" w:cs="Times New Roman"/>
          <w:sz w:val="28"/>
          <w:szCs w:val="28"/>
        </w:rPr>
        <w:t>“</w:t>
      </w:r>
      <w:r w:rsidRPr="00D14270">
        <w:rPr>
          <w:rFonts w:ascii="Times New Roman" w:eastAsia="Times New Roman" w:hAnsi="Times New Roman" w:cs="Times New Roman"/>
          <w:sz w:val="28"/>
          <w:szCs w:val="28"/>
        </w:rPr>
        <w:t>Cư Sĩ Truyện</w:t>
      </w:r>
      <w:r w:rsidR="00EE61E9" w:rsidRPr="00D14270">
        <w:rPr>
          <w:rFonts w:ascii="Times New Roman" w:eastAsia="Times New Roman" w:hAnsi="Times New Roman" w:cs="Times New Roman"/>
          <w:sz w:val="28"/>
          <w:szCs w:val="28"/>
        </w:rPr>
        <w:t>”</w:t>
      </w:r>
      <w:r w:rsidRPr="00D14270">
        <w:rPr>
          <w:rFonts w:ascii="Times New Roman" w:eastAsia="Times New Roman" w:hAnsi="Times New Roman" w:cs="Times New Roman"/>
          <w:sz w:val="28"/>
          <w:szCs w:val="28"/>
        </w:rPr>
        <w:t xml:space="preserve"> thuộc </w:t>
      </w:r>
      <w:r w:rsidR="00EE61E9" w:rsidRPr="00D14270">
        <w:rPr>
          <w:rFonts w:ascii="Times New Roman" w:eastAsia="Times New Roman" w:hAnsi="Times New Roman" w:cs="Times New Roman"/>
          <w:sz w:val="28"/>
          <w:szCs w:val="28"/>
        </w:rPr>
        <w:t>“</w:t>
      </w:r>
      <w:r w:rsidRPr="00D14270">
        <w:rPr>
          <w:rFonts w:ascii="Times New Roman" w:eastAsia="Times New Roman" w:hAnsi="Times New Roman" w:cs="Times New Roman"/>
          <w:sz w:val="28"/>
          <w:szCs w:val="28"/>
        </w:rPr>
        <w:t>Đại Tạng Kinh</w:t>
      </w:r>
      <w:r w:rsidR="00EE61E9" w:rsidRPr="00D14270">
        <w:rPr>
          <w:rFonts w:ascii="Times New Roman" w:eastAsia="Times New Roman" w:hAnsi="Times New Roman" w:cs="Times New Roman"/>
          <w:sz w:val="28"/>
          <w:szCs w:val="28"/>
        </w:rPr>
        <w:t>”</w:t>
      </w:r>
      <w:r w:rsidRPr="00D14270">
        <w:rPr>
          <w:rFonts w:ascii="Times New Roman" w:eastAsia="Times New Roman" w:hAnsi="Times New Roman" w:cs="Times New Roman"/>
          <w:sz w:val="28"/>
          <w:szCs w:val="28"/>
        </w:rPr>
        <w:t>, những người tại gia tu hành có thành tựu, không ít vị là bậc đại phú trưởng giả, nhưng đời sống cá nhân của họ v</w:t>
      </w:r>
      <w:r w:rsidR="004C3DBD" w:rsidRPr="00D14270">
        <w:rPr>
          <w:rFonts w:ascii="Times New Roman" w:eastAsia="Times New Roman" w:hAnsi="Times New Roman" w:cs="Times New Roman"/>
          <w:sz w:val="28"/>
          <w:szCs w:val="28"/>
        </w:rPr>
        <w:t>ẫn rất đơn giản, rất mộc mạc</w:t>
      </w:r>
      <w:r w:rsidRPr="00D14270">
        <w:rPr>
          <w:rFonts w:ascii="Times New Roman" w:eastAsia="Times New Roman" w:hAnsi="Times New Roman" w:cs="Times New Roman"/>
          <w:sz w:val="28"/>
          <w:szCs w:val="28"/>
        </w:rPr>
        <w:t>.</w:t>
      </w:r>
    </w:p>
    <w:p w14:paraId="1FE18F7B" w14:textId="77777777" w:rsidR="00225906" w:rsidRPr="00D14270" w:rsidRDefault="00225906" w:rsidP="00D14270">
      <w:pPr>
        <w:spacing w:after="160" w:line="288" w:lineRule="auto"/>
        <w:ind w:firstLine="540"/>
        <w:jc w:val="both"/>
        <w:rPr>
          <w:rFonts w:ascii="Times New Roman" w:eastAsia="Times New Roman" w:hAnsi="Times New Roman" w:cs="Times New Roman"/>
          <w:sz w:val="28"/>
          <w:szCs w:val="28"/>
        </w:rPr>
      </w:pPr>
      <w:r w:rsidRPr="00D14270">
        <w:rPr>
          <w:rFonts w:ascii="Times New Roman" w:eastAsia="Times New Roman" w:hAnsi="Times New Roman" w:cs="Times New Roman"/>
          <w:sz w:val="28"/>
          <w:szCs w:val="28"/>
        </w:rPr>
        <w:t>Họ có phước báo, họ có của cải, nhưng họ đem của cải ấy bố thí cho đại chúng, để xã hội đại chúng cùng hưởng thụ; họ không hưởng thụ cho riêng mình, mà</w:t>
      </w:r>
      <w:r w:rsidR="004C3DBD" w:rsidRPr="00D14270">
        <w:rPr>
          <w:rFonts w:ascii="Times New Roman" w:eastAsia="Times New Roman" w:hAnsi="Times New Roman" w:cs="Times New Roman"/>
          <w:sz w:val="28"/>
          <w:szCs w:val="28"/>
        </w:rPr>
        <w:t xml:space="preserve"> để cho mọi người cùng hưởng</w:t>
      </w:r>
      <w:r w:rsidRPr="00D14270">
        <w:rPr>
          <w:rFonts w:ascii="Times New Roman" w:eastAsia="Times New Roman" w:hAnsi="Times New Roman" w:cs="Times New Roman"/>
          <w:sz w:val="28"/>
          <w:szCs w:val="28"/>
        </w:rPr>
        <w:t>. Phước báo ấy càng lúc càng lớn thêm. Phước báo càng lớn, thì số người trong xã hội hưởng phước của họ càng đông, họ kết pháp duyên rộng rãi với đại chúng. Đây mới gọi</w:t>
      </w:r>
      <w:r w:rsidR="004C3DBD" w:rsidRPr="00D14270">
        <w:rPr>
          <w:rFonts w:ascii="Times New Roman" w:eastAsia="Times New Roman" w:hAnsi="Times New Roman" w:cs="Times New Roman"/>
          <w:sz w:val="28"/>
          <w:szCs w:val="28"/>
        </w:rPr>
        <w:t xml:space="preserve"> là người thật sự có trí tuệ</w:t>
      </w:r>
      <w:r w:rsidRPr="00D14270">
        <w:rPr>
          <w:rFonts w:ascii="Times New Roman" w:eastAsia="Times New Roman" w:hAnsi="Times New Roman" w:cs="Times New Roman"/>
          <w:sz w:val="28"/>
          <w:szCs w:val="28"/>
        </w:rPr>
        <w:t>.</w:t>
      </w:r>
    </w:p>
    <w:p w14:paraId="2B4A2EA3" w14:textId="77777777" w:rsidR="00225906" w:rsidRPr="00D14270" w:rsidRDefault="00225906" w:rsidP="00D14270">
      <w:pPr>
        <w:spacing w:after="160" w:line="288" w:lineRule="auto"/>
        <w:ind w:firstLine="540"/>
        <w:jc w:val="both"/>
        <w:rPr>
          <w:rFonts w:ascii="Times New Roman" w:eastAsia="Times New Roman" w:hAnsi="Times New Roman" w:cs="Times New Roman"/>
          <w:sz w:val="28"/>
          <w:szCs w:val="28"/>
        </w:rPr>
      </w:pPr>
      <w:r w:rsidRPr="00D14270">
        <w:rPr>
          <w:rFonts w:ascii="Times New Roman" w:eastAsia="Times New Roman" w:hAnsi="Times New Roman" w:cs="Times New Roman"/>
          <w:sz w:val="28"/>
          <w:szCs w:val="28"/>
        </w:rPr>
        <w:t>Những tấm gương như thế từ xưa đến nay, trong và ngoài nước, chúng ta đã thấy rất nhiều. Cho nên, hai câu này của Đức Phật không chỉ người xuất gia phải tuân thủ, mà người tại gia muốn thành tựu đạo nghiệp vẫn ph</w:t>
      </w:r>
      <w:r w:rsidR="004C3DBD" w:rsidRPr="00D14270">
        <w:rPr>
          <w:rFonts w:ascii="Times New Roman" w:eastAsia="Times New Roman" w:hAnsi="Times New Roman" w:cs="Times New Roman"/>
          <w:sz w:val="28"/>
          <w:szCs w:val="28"/>
        </w:rPr>
        <w:t>ải nương theo nguyên tắc này</w:t>
      </w:r>
      <w:r w:rsidRPr="00D14270">
        <w:rPr>
          <w:rFonts w:ascii="Times New Roman" w:eastAsia="Times New Roman" w:hAnsi="Times New Roman" w:cs="Times New Roman"/>
          <w:sz w:val="28"/>
          <w:szCs w:val="28"/>
        </w:rPr>
        <w:t>.</w:t>
      </w:r>
    </w:p>
    <w:p w14:paraId="57EBEB98" w14:textId="77777777" w:rsidR="00185D27" w:rsidRPr="00D14270" w:rsidRDefault="00225906" w:rsidP="00D14270">
      <w:pPr>
        <w:spacing w:after="160" w:line="288" w:lineRule="auto"/>
        <w:ind w:firstLine="540"/>
        <w:jc w:val="both"/>
        <w:rPr>
          <w:rFonts w:ascii="Times New Roman" w:eastAsia="Times New Roman" w:hAnsi="Times New Roman" w:cs="Times New Roman"/>
          <w:sz w:val="28"/>
          <w:szCs w:val="28"/>
        </w:rPr>
      </w:pPr>
      <w:r w:rsidRPr="00D14270">
        <w:rPr>
          <w:rFonts w:ascii="Times New Roman" w:eastAsia="Times New Roman" w:hAnsi="Times New Roman" w:cs="Times New Roman"/>
          <w:sz w:val="28"/>
          <w:szCs w:val="28"/>
        </w:rPr>
        <w:t>Nói cách khác, không có hai bộ tiêu chuẩn, tiêu chuẩn chỉ có một, không có hai. Điều này dạy rằng nếu quý vị muốn thật sự liễu thoát sanh tử, ra khỏi Tam giới,</w:t>
      </w:r>
      <w:r w:rsidR="004C3DBD" w:rsidRPr="00D14270">
        <w:rPr>
          <w:rFonts w:ascii="Times New Roman" w:eastAsia="Times New Roman" w:hAnsi="Times New Roman" w:cs="Times New Roman"/>
          <w:sz w:val="28"/>
          <w:szCs w:val="28"/>
        </w:rPr>
        <w:t xml:space="preserve"> thì nhất định phải tuân thủ</w:t>
      </w:r>
      <w:r w:rsidRPr="00D14270">
        <w:rPr>
          <w:rFonts w:ascii="Times New Roman" w:eastAsia="Times New Roman" w:hAnsi="Times New Roman" w:cs="Times New Roman"/>
          <w:sz w:val="28"/>
          <w:szCs w:val="28"/>
        </w:rPr>
        <w:t>.</w:t>
      </w:r>
    </w:p>
    <w:sectPr w:rsidR="00185D27" w:rsidRPr="00D14270" w:rsidSect="00D1427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1589A7" w14:textId="77777777" w:rsidR="00D14270" w:rsidRDefault="00D14270" w:rsidP="00D14270">
      <w:pPr>
        <w:spacing w:after="0" w:line="240" w:lineRule="auto"/>
      </w:pPr>
      <w:r>
        <w:separator/>
      </w:r>
    </w:p>
  </w:endnote>
  <w:endnote w:type="continuationSeparator" w:id="0">
    <w:p w14:paraId="0C3E794D" w14:textId="77777777" w:rsidR="00D14270" w:rsidRDefault="00D14270" w:rsidP="00D14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49807" w14:textId="77777777" w:rsidR="00D14270" w:rsidRDefault="00D142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F7393" w14:textId="3C290297" w:rsidR="00D14270" w:rsidRPr="00D14270" w:rsidRDefault="00D14270" w:rsidP="00D14270">
    <w:pPr>
      <w:pStyle w:val="Footer"/>
      <w:tabs>
        <w:tab w:val="clear" w:pos="4513"/>
        <w:tab w:val="clear" w:pos="9026"/>
      </w:tabs>
      <w:jc w:val="center"/>
      <w:rPr>
        <w:rFonts w:ascii="Times New Roman" w:hAnsi="Times New Roman" w:cs="Times New Roman"/>
        <w:sz w:val="24"/>
      </w:rPr>
    </w:pPr>
    <w:r w:rsidRPr="00D14270">
      <w:rPr>
        <w:rFonts w:ascii="Times New Roman" w:hAnsi="Times New Roman" w:cs="Times New Roman"/>
        <w:sz w:val="24"/>
      </w:rPr>
      <w:fldChar w:fldCharType="begin"/>
    </w:r>
    <w:r w:rsidRPr="00D14270">
      <w:rPr>
        <w:rFonts w:ascii="Times New Roman" w:hAnsi="Times New Roman" w:cs="Times New Roman"/>
        <w:sz w:val="24"/>
      </w:rPr>
      <w:instrText xml:space="preserve"> PAGE  \* MERGEFORMAT </w:instrText>
    </w:r>
    <w:r w:rsidRPr="00D14270">
      <w:rPr>
        <w:rFonts w:ascii="Times New Roman" w:hAnsi="Times New Roman" w:cs="Times New Roman"/>
        <w:sz w:val="24"/>
      </w:rPr>
      <w:fldChar w:fldCharType="separate"/>
    </w:r>
    <w:r w:rsidRPr="00D14270">
      <w:rPr>
        <w:rFonts w:ascii="Times New Roman" w:hAnsi="Times New Roman" w:cs="Times New Roman"/>
        <w:noProof/>
        <w:sz w:val="24"/>
      </w:rPr>
      <w:t>1</w:t>
    </w:r>
    <w:r w:rsidRPr="00D1427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ADAEE" w14:textId="77777777" w:rsidR="00D14270" w:rsidRDefault="00D142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DB294" w14:textId="77777777" w:rsidR="00D14270" w:rsidRDefault="00D14270" w:rsidP="00D14270">
      <w:pPr>
        <w:spacing w:after="0" w:line="240" w:lineRule="auto"/>
      </w:pPr>
      <w:r>
        <w:separator/>
      </w:r>
    </w:p>
  </w:footnote>
  <w:footnote w:type="continuationSeparator" w:id="0">
    <w:p w14:paraId="0642B5AD" w14:textId="77777777" w:rsidR="00D14270" w:rsidRDefault="00D14270" w:rsidP="00D142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CEFE5" w14:textId="77777777" w:rsidR="00D14270" w:rsidRDefault="00D142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9D986" w14:textId="77777777" w:rsidR="00D14270" w:rsidRDefault="00D142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C8BE2" w14:textId="77777777" w:rsidR="00D14270" w:rsidRDefault="00D14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79D"/>
    <w:rsid w:val="000352CE"/>
    <w:rsid w:val="00184AA4"/>
    <w:rsid w:val="00185D27"/>
    <w:rsid w:val="00225906"/>
    <w:rsid w:val="004C3DBD"/>
    <w:rsid w:val="0079251A"/>
    <w:rsid w:val="00806B7D"/>
    <w:rsid w:val="0085579D"/>
    <w:rsid w:val="00BA6C71"/>
    <w:rsid w:val="00CF29F2"/>
    <w:rsid w:val="00D14270"/>
    <w:rsid w:val="00EE61E9"/>
    <w:rsid w:val="00F257A3"/>
    <w:rsid w:val="00FC50B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11DA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6C7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427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270"/>
  </w:style>
  <w:style w:type="paragraph" w:styleId="Footer">
    <w:name w:val="footer"/>
    <w:basedOn w:val="Normal"/>
    <w:link w:val="FooterChar"/>
    <w:uiPriority w:val="99"/>
    <w:unhideWhenUsed/>
    <w:rsid w:val="00D1427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2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6306913">
      <w:bodyDiv w:val="1"/>
      <w:marLeft w:val="0"/>
      <w:marRight w:val="0"/>
      <w:marTop w:val="0"/>
      <w:marBottom w:val="0"/>
      <w:divBdr>
        <w:top w:val="none" w:sz="0" w:space="0" w:color="auto"/>
        <w:left w:val="none" w:sz="0" w:space="0" w:color="auto"/>
        <w:bottom w:val="none" w:sz="0" w:space="0" w:color="auto"/>
        <w:right w:val="none" w:sz="0" w:space="0" w:color="auto"/>
      </w:divBdr>
    </w:div>
    <w:div w:id="20142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2025-12-08T05:58:00Z</dcterms:created>
  <dcterms:modified xsi:type="dcterms:W3CDTF">2026-10-23T03:20:00Z</dcterms:modified>
</cp:coreProperties>
</file>